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中医学(八年制)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中医八223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孙丽霞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 B11-203  朱磊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 B11-203  倪海雯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李静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张玫玫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陈加略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孙丽霞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 B11-203  朱磊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 B11-203  倪海雯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李静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张玫玫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陈加略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凌云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杨继兵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 B5-207  李鹏飞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 B5-207  袁方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凌云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孙丽霞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 B11-203  朱磊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 B11-203  倪海雯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吴亮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 B5-203  李梦圆/李建萍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 B5-203  李晓曼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 B5-203  陈乾乾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关燕婷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孙丽霞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余苏云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杨继兵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 B5-203  李鹏飞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 B5-203  梁允兰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孙丽霞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 B11-203  朱磊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 B11-203  倪海雯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吴亮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 B5-203  李梦圆/李建萍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 B5-203  李晓曼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 B5-203  陈乾乾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关燕婷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孙丽霞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余苏云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杨继兵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 B5-203  李鹏飞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 B5-203  梁允兰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冯哲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